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569" w:rsidRPr="00CF54CC" w:rsidRDefault="0035740B" w:rsidP="00253569">
      <w:pPr>
        <w:pStyle w:val="a4"/>
        <w:spacing w:before="0" w:beforeAutospacing="0" w:after="0" w:afterAutospacing="0" w:line="360" w:lineRule="auto"/>
        <w:jc w:val="center"/>
        <w:rPr>
          <w:color w:val="FF0000"/>
          <w:sz w:val="32"/>
          <w:szCs w:val="32"/>
          <w:lang w:val="uk-UA"/>
        </w:rPr>
      </w:pPr>
      <w:bookmarkStart w:id="0" w:name="_GoBack"/>
      <w:r w:rsidRPr="00CF54CC">
        <w:rPr>
          <w:b/>
          <w:bCs/>
          <w:color w:val="FF0000"/>
          <w:sz w:val="32"/>
          <w:szCs w:val="32"/>
          <w:lang w:val="uk-UA"/>
        </w:rPr>
        <w:t>ПРІОРИТЕТНІ НАПРЯМИ РОБОТИ</w:t>
      </w:r>
    </w:p>
    <w:p w:rsidR="0035740B" w:rsidRPr="00CF54CC" w:rsidRDefault="0035740B" w:rsidP="0035740B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FF0000"/>
          <w:sz w:val="32"/>
          <w:szCs w:val="32"/>
          <w:lang w:val="uk-UA"/>
        </w:rPr>
      </w:pPr>
      <w:r w:rsidRPr="00CF54CC">
        <w:rPr>
          <w:b/>
          <w:bCs/>
          <w:color w:val="FF0000"/>
          <w:sz w:val="32"/>
          <w:szCs w:val="32"/>
          <w:lang w:val="uk-UA"/>
        </w:rPr>
        <w:t>КЗ "ДНЗ № 24 ВМР" НА 2022-2023 НАВЧАЛЬНИЙ РІК</w:t>
      </w:r>
    </w:p>
    <w:p w:rsidR="00CF54CC" w:rsidRPr="00CF54CC" w:rsidRDefault="00CF54CC" w:rsidP="0035740B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FF0000"/>
          <w:sz w:val="32"/>
          <w:szCs w:val="32"/>
          <w:lang w:val="uk-UA"/>
        </w:rPr>
      </w:pPr>
    </w:p>
    <w:p w:rsidR="00CF54CC" w:rsidRPr="00CF54CC" w:rsidRDefault="00253569" w:rsidP="00CF54CC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FF0000"/>
          <w:sz w:val="32"/>
          <w:szCs w:val="32"/>
          <w:lang w:val="uk-UA"/>
        </w:rPr>
      </w:pPr>
      <w:r w:rsidRPr="00CF54CC">
        <w:rPr>
          <w:b/>
          <w:sz w:val="32"/>
          <w:szCs w:val="32"/>
          <w:lang w:val="uk-UA"/>
        </w:rPr>
        <w:t>Формування соціально-громадянської компетентності дітей дошкільного віку через ознайомлення із творчою спадщиною українських письменників-класиків.</w:t>
      </w:r>
    </w:p>
    <w:p w:rsidR="00CF54CC" w:rsidRPr="00CF54CC" w:rsidRDefault="00253569" w:rsidP="00CF54CC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FF0000"/>
          <w:sz w:val="32"/>
          <w:szCs w:val="32"/>
          <w:lang w:val="uk-UA"/>
        </w:rPr>
      </w:pPr>
      <w:r w:rsidRPr="00CF54CC">
        <w:rPr>
          <w:b/>
          <w:sz w:val="32"/>
          <w:szCs w:val="32"/>
          <w:lang w:val="uk-UA"/>
        </w:rPr>
        <w:t xml:space="preserve">Сприяння </w:t>
      </w:r>
      <w:r w:rsidRPr="00CF54CC">
        <w:rPr>
          <w:b/>
          <w:sz w:val="32"/>
          <w:szCs w:val="32"/>
          <w:shd w:val="clear" w:color="auto" w:fill="FEFEFE"/>
          <w:lang w:val="uk-UA"/>
        </w:rPr>
        <w:t xml:space="preserve">соціально-емоційному розвитку дітей з особливими освітніми потребами засобом </w:t>
      </w:r>
      <w:r w:rsidRPr="00CF54CC">
        <w:rPr>
          <w:b/>
          <w:snapToGrid w:val="0"/>
          <w:spacing w:val="-1"/>
          <w:sz w:val="32"/>
          <w:szCs w:val="32"/>
          <w:lang w:val="uk-UA"/>
        </w:rPr>
        <w:t>впровадження наскрізного підходу «навчання через гру»</w:t>
      </w:r>
      <w:r w:rsidRPr="00CF54CC">
        <w:rPr>
          <w:b/>
          <w:sz w:val="32"/>
          <w:szCs w:val="32"/>
          <w:lang w:val="uk-UA"/>
        </w:rPr>
        <w:t>.</w:t>
      </w:r>
    </w:p>
    <w:p w:rsidR="00CF54CC" w:rsidRPr="00CF54CC" w:rsidRDefault="00253569" w:rsidP="00CF54CC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FF0000"/>
          <w:sz w:val="32"/>
          <w:szCs w:val="32"/>
          <w:lang w:val="uk-UA"/>
        </w:rPr>
      </w:pPr>
      <w:r w:rsidRPr="00CF54CC">
        <w:rPr>
          <w:b/>
          <w:sz w:val="32"/>
          <w:szCs w:val="32"/>
          <w:lang w:val="uk-UA"/>
        </w:rPr>
        <w:t xml:space="preserve">Виховання у дітей дошкільного віку навички енергозбереження як </w:t>
      </w:r>
      <w:r w:rsidRPr="00CF54CC">
        <w:rPr>
          <w:b/>
          <w:sz w:val="32"/>
          <w:szCs w:val="32"/>
          <w:shd w:val="clear" w:color="auto" w:fill="FFFFFF"/>
          <w:lang w:val="uk-UA"/>
        </w:rPr>
        <w:t xml:space="preserve">соціально схвалювані якості особистості </w:t>
      </w:r>
      <w:r w:rsidRPr="00CF54CC">
        <w:rPr>
          <w:b/>
          <w:sz w:val="32"/>
          <w:szCs w:val="32"/>
          <w:lang w:val="uk-UA"/>
        </w:rPr>
        <w:t>з урахуванням потреб сталого розвитку.</w:t>
      </w:r>
    </w:p>
    <w:p w:rsidR="00253569" w:rsidRPr="00CF54CC" w:rsidRDefault="00253569" w:rsidP="00CF54CC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FF0000"/>
          <w:sz w:val="32"/>
          <w:szCs w:val="32"/>
          <w:lang w:val="uk-UA"/>
        </w:rPr>
      </w:pPr>
      <w:r w:rsidRPr="00CF54CC">
        <w:rPr>
          <w:b/>
          <w:sz w:val="32"/>
          <w:szCs w:val="32"/>
          <w:shd w:val="clear" w:color="auto" w:fill="FFFFFF"/>
          <w:lang w:val="uk-UA"/>
        </w:rPr>
        <w:t>Формування життєвої компетентності дошкільнят в різних видах мистецької діяльності задля стимулювання дитячої ініціативи і самостійності.</w:t>
      </w:r>
    </w:p>
    <w:bookmarkEnd w:id="0"/>
    <w:p w:rsidR="00253569" w:rsidRPr="00CF54CC" w:rsidRDefault="00253569" w:rsidP="006C0B77">
      <w:pPr>
        <w:ind w:firstLine="709"/>
      </w:pPr>
    </w:p>
    <w:sectPr w:rsidR="00253569" w:rsidRPr="00CF54CC" w:rsidSect="0098206F">
      <w:pgSz w:w="11906" w:h="16838" w:code="9"/>
      <w:pgMar w:top="1134" w:right="567" w:bottom="1134" w:left="1701" w:header="284" w:footer="1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64.95pt;height:164.95pt" o:bullet="t">
        <v:imagedata r:id="rId1" o:title="LEGO_logo.svg[1]"/>
      </v:shape>
    </w:pict>
  </w:numPicBullet>
  <w:abstractNum w:abstractNumId="0" w15:restartNumberingAfterBreak="0">
    <w:nsid w:val="1D3238D3"/>
    <w:multiLevelType w:val="hybridMultilevel"/>
    <w:tmpl w:val="613E0382"/>
    <w:lvl w:ilvl="0" w:tplc="3AC85C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34514"/>
    <w:multiLevelType w:val="hybridMultilevel"/>
    <w:tmpl w:val="A8A41CF2"/>
    <w:lvl w:ilvl="0" w:tplc="BA84F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69"/>
    <w:rsid w:val="001F7682"/>
    <w:rsid w:val="00253569"/>
    <w:rsid w:val="0035740B"/>
    <w:rsid w:val="006C0B77"/>
    <w:rsid w:val="008242FF"/>
    <w:rsid w:val="00870751"/>
    <w:rsid w:val="00922C48"/>
    <w:rsid w:val="0098206F"/>
    <w:rsid w:val="00B915B7"/>
    <w:rsid w:val="00CF54C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EFAC9"/>
  <w15:chartTrackingRefBased/>
  <w15:docId w15:val="{1AA48FCB-3762-49B1-90A7-E9C24126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569"/>
    <w:pPr>
      <w:spacing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val="ru-RU" w:eastAsia="ru-RU"/>
    </w:rPr>
  </w:style>
  <w:style w:type="paragraph" w:styleId="a4">
    <w:name w:val="Normal (Web)"/>
    <w:basedOn w:val="a"/>
    <w:uiPriority w:val="99"/>
    <w:unhideWhenUsed/>
    <w:rsid w:val="0025356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2022-10-03T18:29:00Z</dcterms:created>
  <dcterms:modified xsi:type="dcterms:W3CDTF">2022-10-03T18:35:00Z</dcterms:modified>
</cp:coreProperties>
</file>